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9F7F3" w14:textId="2758513E" w:rsidR="00683362" w:rsidRPr="00BD21BA" w:rsidRDefault="00683362" w:rsidP="005B6860">
      <w:pPr>
        <w:spacing w:after="0" w:line="276" w:lineRule="auto"/>
        <w:rPr>
          <w:rStyle w:val="Headerorfooter65pt"/>
          <w:rFonts w:ascii="Arial" w:eastAsia="Arial Unicode MS" w:hAnsi="Arial" w:cs="Arial"/>
          <w:b/>
          <w:bCs/>
          <w:i w:val="0"/>
          <w:iCs w:val="0"/>
          <w:color w:val="00439E"/>
          <w:spacing w:val="1"/>
          <w:sz w:val="32"/>
          <w:szCs w:val="32"/>
          <w:lang w:val="en-AU" w:eastAsia="en-AU"/>
        </w:rPr>
      </w:pPr>
      <w:r w:rsidRPr="00BD21BA">
        <w:rPr>
          <w:rStyle w:val="Headerorfooter65pt"/>
          <w:rFonts w:ascii="Arial" w:eastAsia="Arial Unicode MS" w:hAnsi="Arial" w:cs="Arial"/>
          <w:b/>
          <w:bCs/>
          <w:i w:val="0"/>
          <w:iCs w:val="0"/>
          <w:color w:val="00439E"/>
          <w:spacing w:val="1"/>
          <w:sz w:val="32"/>
          <w:szCs w:val="32"/>
          <w:lang w:val="en-AU" w:eastAsia="en-AU"/>
        </w:rPr>
        <w:t>LOANS TO PRODUCERS ACT AMENDMENT BILL</w:t>
      </w:r>
      <w:r w:rsidR="00642973" w:rsidRPr="00BD21BA">
        <w:rPr>
          <w:rStyle w:val="Headerorfooter65pt"/>
          <w:rFonts w:ascii="Arial" w:eastAsia="Arial Unicode MS" w:hAnsi="Arial" w:cs="Arial"/>
          <w:b/>
          <w:bCs/>
          <w:i w:val="0"/>
          <w:iCs w:val="0"/>
          <w:color w:val="00439E"/>
          <w:spacing w:val="1"/>
          <w:sz w:val="32"/>
          <w:szCs w:val="32"/>
          <w:lang w:val="en-AU" w:eastAsia="en-AU"/>
        </w:rPr>
        <w:t xml:space="preserve"> 1927</w:t>
      </w:r>
    </w:p>
    <w:p w14:paraId="023177AB" w14:textId="3EC87AD1" w:rsidR="00642973" w:rsidRPr="007E3AD1" w:rsidRDefault="00642973" w:rsidP="005B6860">
      <w:pPr>
        <w:widowControl w:val="0"/>
        <w:spacing w:after="0" w:line="276" w:lineRule="auto"/>
        <w:rPr>
          <w:rFonts w:ascii="Arial" w:eastAsia="Century Schoolbook" w:hAnsi="Arial" w:cs="Arial"/>
          <w:color w:val="000000"/>
          <w:sz w:val="24"/>
          <w:szCs w:val="24"/>
        </w:rPr>
      </w:pPr>
    </w:p>
    <w:p w14:paraId="2C1C7766" w14:textId="455E023C" w:rsidR="00642973" w:rsidRPr="00FA13B1" w:rsidRDefault="00642973" w:rsidP="005B6860">
      <w:pPr>
        <w:spacing w:line="276" w:lineRule="auto"/>
        <w:rPr>
          <w:rFonts w:ascii="Arial" w:hAnsi="Arial" w:cs="Arial"/>
          <w:b/>
          <w:bCs/>
          <w:color w:val="2F5496" w:themeColor="accent1" w:themeShade="BF"/>
          <w:sz w:val="28"/>
          <w:szCs w:val="28"/>
        </w:rPr>
      </w:pPr>
      <w:r w:rsidRPr="00FA13B1">
        <w:rPr>
          <w:rFonts w:ascii="Arial" w:hAnsi="Arial" w:cs="Arial"/>
          <w:b/>
          <w:bCs/>
          <w:color w:val="2F5496" w:themeColor="accent1" w:themeShade="BF"/>
          <w:sz w:val="28"/>
          <w:szCs w:val="28"/>
        </w:rPr>
        <w:t>L</w:t>
      </w:r>
      <w:r w:rsidR="00FA13B1">
        <w:rPr>
          <w:rFonts w:ascii="Arial" w:hAnsi="Arial" w:cs="Arial"/>
          <w:b/>
          <w:bCs/>
          <w:color w:val="2F5496" w:themeColor="accent1" w:themeShade="BF"/>
          <w:sz w:val="28"/>
          <w:szCs w:val="28"/>
        </w:rPr>
        <w:t>egislative</w:t>
      </w:r>
      <w:r w:rsidRPr="00FA13B1">
        <w:rPr>
          <w:rFonts w:ascii="Arial" w:hAnsi="Arial" w:cs="Arial"/>
          <w:b/>
          <w:bCs/>
          <w:color w:val="2F5496" w:themeColor="accent1" w:themeShade="BF"/>
          <w:sz w:val="28"/>
          <w:szCs w:val="28"/>
        </w:rPr>
        <w:t xml:space="preserve"> C</w:t>
      </w:r>
      <w:r w:rsidR="00FA13B1">
        <w:rPr>
          <w:rFonts w:ascii="Arial" w:hAnsi="Arial" w:cs="Arial"/>
          <w:b/>
          <w:bCs/>
          <w:color w:val="2F5496" w:themeColor="accent1" w:themeShade="BF"/>
          <w:sz w:val="28"/>
          <w:szCs w:val="28"/>
        </w:rPr>
        <w:t>ouncil</w:t>
      </w:r>
      <w:r w:rsidR="001B4845">
        <w:rPr>
          <w:rFonts w:ascii="Arial" w:hAnsi="Arial" w:cs="Arial"/>
          <w:b/>
          <w:bCs/>
          <w:color w:val="2F5496" w:themeColor="accent1" w:themeShade="BF"/>
          <w:sz w:val="28"/>
          <w:szCs w:val="28"/>
        </w:rPr>
        <w:t>, 14 December 1927, pages 2147-8</w:t>
      </w:r>
    </w:p>
    <w:p w14:paraId="105A4F5C" w14:textId="73A32BA0" w:rsidR="00642973" w:rsidRPr="007E3AD1" w:rsidRDefault="00642973" w:rsidP="005B6860">
      <w:pPr>
        <w:widowControl w:val="0"/>
        <w:spacing w:after="0" w:line="276" w:lineRule="auto"/>
        <w:rPr>
          <w:rFonts w:ascii="Arial" w:eastAsia="Century Schoolbook" w:hAnsi="Arial" w:cs="Arial"/>
          <w:color w:val="000000"/>
          <w:sz w:val="24"/>
          <w:szCs w:val="24"/>
        </w:rPr>
      </w:pPr>
    </w:p>
    <w:p w14:paraId="4CEA92B2" w14:textId="1395851B" w:rsidR="003E2FEA" w:rsidRPr="005B6860" w:rsidRDefault="003E2FEA" w:rsidP="005B6860">
      <w:pPr>
        <w:spacing w:after="0" w:line="276" w:lineRule="auto"/>
        <w:rPr>
          <w:rStyle w:val="Headerorfooter65pt"/>
          <w:rFonts w:ascii="Arial" w:eastAsia="Arial Unicode MS" w:hAnsi="Arial" w:cs="Arial"/>
          <w:i w:val="0"/>
          <w:iCs w:val="0"/>
          <w:smallCaps w:val="0"/>
          <w:color w:val="00439E"/>
          <w:spacing w:val="1"/>
          <w:sz w:val="28"/>
          <w:szCs w:val="28"/>
          <w:lang w:val="en-AU" w:eastAsia="en-AU"/>
        </w:rPr>
      </w:pPr>
      <w:r w:rsidRPr="005B6860">
        <w:rPr>
          <w:rStyle w:val="Headerorfooter65pt"/>
          <w:rFonts w:ascii="Arial" w:eastAsia="Arial Unicode MS" w:hAnsi="Arial" w:cs="Arial"/>
          <w:i w:val="0"/>
          <w:iCs w:val="0"/>
          <w:smallCaps w:val="0"/>
          <w:color w:val="00439E"/>
          <w:spacing w:val="1"/>
          <w:sz w:val="28"/>
          <w:szCs w:val="28"/>
          <w:lang w:val="en-AU" w:eastAsia="en-AU"/>
        </w:rPr>
        <w:t xml:space="preserve">Second </w:t>
      </w:r>
      <w:r w:rsidR="005B6860" w:rsidRPr="005B6860">
        <w:rPr>
          <w:rStyle w:val="Headerorfooter65pt"/>
          <w:rFonts w:ascii="Arial" w:eastAsia="Arial Unicode MS" w:hAnsi="Arial" w:cs="Arial"/>
          <w:i w:val="0"/>
          <w:iCs w:val="0"/>
          <w:smallCaps w:val="0"/>
          <w:color w:val="00439E"/>
          <w:spacing w:val="1"/>
          <w:sz w:val="28"/>
          <w:szCs w:val="28"/>
          <w:lang w:val="en-AU" w:eastAsia="en-AU"/>
        </w:rPr>
        <w:t>re</w:t>
      </w:r>
      <w:r w:rsidRPr="005B6860">
        <w:rPr>
          <w:rStyle w:val="Headerorfooter65pt"/>
          <w:rFonts w:ascii="Arial" w:eastAsia="Arial Unicode MS" w:hAnsi="Arial" w:cs="Arial"/>
          <w:i w:val="0"/>
          <w:iCs w:val="0"/>
          <w:smallCaps w:val="0"/>
          <w:color w:val="00439E"/>
          <w:spacing w:val="1"/>
          <w:sz w:val="28"/>
          <w:szCs w:val="28"/>
          <w:lang w:val="en-AU" w:eastAsia="en-AU"/>
        </w:rPr>
        <w:t>ading</w:t>
      </w:r>
    </w:p>
    <w:p w14:paraId="1C5FDF68" w14:textId="77777777" w:rsidR="00642973" w:rsidRPr="007E3AD1" w:rsidRDefault="00642973" w:rsidP="003E2FEA">
      <w:pPr>
        <w:widowControl w:val="0"/>
        <w:spacing w:after="0" w:line="276" w:lineRule="auto"/>
        <w:rPr>
          <w:rFonts w:ascii="Arial" w:eastAsia="Century Schoolbook" w:hAnsi="Arial" w:cs="Arial"/>
          <w:color w:val="000000"/>
          <w:sz w:val="24"/>
          <w:szCs w:val="24"/>
        </w:rPr>
      </w:pPr>
    </w:p>
    <w:p w14:paraId="59C9F407" w14:textId="6A200A70" w:rsidR="00683362" w:rsidRPr="007E3AD1" w:rsidRDefault="00683362" w:rsidP="003E2FEA">
      <w:pPr>
        <w:widowControl w:val="0"/>
        <w:spacing w:after="0" w:line="276" w:lineRule="auto"/>
        <w:rPr>
          <w:rFonts w:ascii="Arial" w:eastAsia="Century Schoolbook" w:hAnsi="Arial" w:cs="Arial"/>
          <w:color w:val="000000"/>
          <w:sz w:val="24"/>
          <w:szCs w:val="24"/>
        </w:rPr>
      </w:pPr>
      <w:r w:rsidRPr="007E3AD1">
        <w:rPr>
          <w:rFonts w:ascii="Arial" w:eastAsia="Century Schoolbook" w:hAnsi="Arial" w:cs="Arial"/>
          <w:color w:val="000000"/>
          <w:sz w:val="24"/>
          <w:szCs w:val="24"/>
        </w:rPr>
        <w:t xml:space="preserve">The Minister of Agriculture, having obtained leave, introduced a Bill for an Act to amend the Loans to Producers Act, 1927. </w:t>
      </w:r>
      <w:r w:rsidR="005B6860">
        <w:rPr>
          <w:rFonts w:ascii="Arial" w:eastAsia="Century Schoolbook" w:hAnsi="Arial" w:cs="Arial"/>
          <w:color w:val="000000"/>
          <w:sz w:val="24"/>
          <w:szCs w:val="24"/>
        </w:rPr>
        <w:t xml:space="preserve"> </w:t>
      </w:r>
      <w:r w:rsidRPr="007E3AD1">
        <w:rPr>
          <w:rFonts w:ascii="Arial" w:eastAsia="Century Schoolbook" w:hAnsi="Arial" w:cs="Arial"/>
          <w:color w:val="000000"/>
          <w:sz w:val="24"/>
          <w:szCs w:val="24"/>
        </w:rPr>
        <w:t>Bill read a first time.</w:t>
      </w:r>
    </w:p>
    <w:p w14:paraId="166C2A97" w14:textId="77777777" w:rsidR="003E2FEA" w:rsidRPr="007E3AD1" w:rsidRDefault="003E2FEA" w:rsidP="003E2FEA">
      <w:pPr>
        <w:spacing w:after="0" w:line="276" w:lineRule="auto"/>
        <w:rPr>
          <w:rFonts w:ascii="Arial" w:eastAsia="Century Schoolbook" w:hAnsi="Arial" w:cs="Arial"/>
          <w:color w:val="000000"/>
          <w:sz w:val="24"/>
          <w:szCs w:val="24"/>
        </w:rPr>
      </w:pPr>
    </w:p>
    <w:p w14:paraId="336E8A7B" w14:textId="3BF2254D" w:rsidR="00683362" w:rsidRPr="007E3AD1" w:rsidRDefault="00683362" w:rsidP="003E2FEA">
      <w:pPr>
        <w:spacing w:after="0" w:line="276" w:lineRule="auto"/>
        <w:rPr>
          <w:rFonts w:ascii="Arial" w:eastAsia="Century Schoolbook" w:hAnsi="Arial" w:cs="Arial"/>
          <w:color w:val="000000"/>
          <w:sz w:val="24"/>
          <w:szCs w:val="24"/>
        </w:rPr>
      </w:pPr>
      <w:r w:rsidRPr="005B6860">
        <w:rPr>
          <w:rFonts w:ascii="Arial" w:eastAsia="Courier New" w:hAnsi="Arial" w:cs="Arial"/>
          <w:b/>
          <w:bCs/>
          <w:color w:val="000000"/>
          <w:sz w:val="24"/>
          <w:szCs w:val="24"/>
        </w:rPr>
        <w:t>The MINISTER of AGRICULTURE</w:t>
      </w:r>
      <w:r w:rsidRPr="007E3AD1">
        <w:rPr>
          <w:rFonts w:ascii="Arial" w:eastAsia="Courier New" w:hAnsi="Arial" w:cs="Arial"/>
          <w:color w:val="000000"/>
          <w:sz w:val="24"/>
          <w:szCs w:val="24"/>
        </w:rPr>
        <w:t xml:space="preserve">—Under subsection (4) of section 5 of the Loans to Producers Act, 1927, the State Bank of South Australia has power to make loans for the purposes of enabling Crown lessees to fallow their land. </w:t>
      </w:r>
      <w:r w:rsidR="005B6860">
        <w:rPr>
          <w:rFonts w:ascii="Arial" w:eastAsia="Courier New" w:hAnsi="Arial" w:cs="Arial"/>
          <w:color w:val="000000"/>
          <w:sz w:val="24"/>
          <w:szCs w:val="24"/>
        </w:rPr>
        <w:t xml:space="preserve"> </w:t>
      </w:r>
      <w:r w:rsidRPr="007E3AD1">
        <w:rPr>
          <w:rFonts w:ascii="Arial" w:eastAsia="Courier New" w:hAnsi="Arial" w:cs="Arial"/>
          <w:color w:val="000000"/>
          <w:sz w:val="24"/>
          <w:szCs w:val="24"/>
        </w:rPr>
        <w:t>This provision, however, presents certain difficulties in administration, particularly with respect to the matter of security.</w:t>
      </w:r>
      <w:r w:rsidR="005B6860">
        <w:rPr>
          <w:rFonts w:ascii="Arial" w:eastAsia="Courier New" w:hAnsi="Arial" w:cs="Arial"/>
          <w:color w:val="000000"/>
          <w:sz w:val="24"/>
          <w:szCs w:val="24"/>
        </w:rPr>
        <w:t xml:space="preserve"> </w:t>
      </w:r>
      <w:r w:rsidRPr="007E3AD1">
        <w:rPr>
          <w:rFonts w:ascii="Arial" w:eastAsia="Courier New" w:hAnsi="Arial" w:cs="Arial"/>
          <w:color w:val="000000"/>
          <w:sz w:val="24"/>
          <w:szCs w:val="24"/>
        </w:rPr>
        <w:t xml:space="preserve"> In most cases the applicants for assistance have pledged their titles for other loans, and the only security available to the bank which can be considered practicable is a bill of sale over the crop growing on the land at the time the loan is made, o</w:t>
      </w:r>
      <w:r w:rsidR="003E2FEA" w:rsidRPr="007E3AD1">
        <w:rPr>
          <w:rFonts w:ascii="Arial" w:eastAsia="Courier New" w:hAnsi="Arial" w:cs="Arial"/>
          <w:color w:val="000000"/>
          <w:sz w:val="24"/>
          <w:szCs w:val="24"/>
        </w:rPr>
        <w:t>ut</w:t>
      </w:r>
      <w:r w:rsidRPr="007E3AD1">
        <w:rPr>
          <w:rFonts w:ascii="Arial" w:eastAsia="Courier New" w:hAnsi="Arial" w:cs="Arial"/>
          <w:color w:val="000000"/>
          <w:sz w:val="24"/>
          <w:szCs w:val="24"/>
        </w:rPr>
        <w:t xml:space="preserve"> of the proceeds of whi</w:t>
      </w:r>
      <w:r w:rsidR="003E2FEA" w:rsidRPr="007E3AD1">
        <w:rPr>
          <w:rFonts w:ascii="Arial" w:eastAsia="Courier New" w:hAnsi="Arial" w:cs="Arial"/>
          <w:color w:val="000000"/>
          <w:sz w:val="24"/>
          <w:szCs w:val="24"/>
        </w:rPr>
        <w:t>c</w:t>
      </w:r>
      <w:r w:rsidRPr="007E3AD1">
        <w:rPr>
          <w:rFonts w:ascii="Arial" w:eastAsia="Courier New" w:hAnsi="Arial" w:cs="Arial"/>
          <w:color w:val="000000"/>
          <w:sz w:val="24"/>
          <w:szCs w:val="24"/>
        </w:rPr>
        <w:t xml:space="preserve">h the loan is to be repaid. </w:t>
      </w:r>
      <w:r w:rsidR="005B6860">
        <w:rPr>
          <w:rFonts w:ascii="Arial" w:eastAsia="Courier New" w:hAnsi="Arial" w:cs="Arial"/>
          <w:color w:val="000000"/>
          <w:sz w:val="24"/>
          <w:szCs w:val="24"/>
        </w:rPr>
        <w:t xml:space="preserve"> </w:t>
      </w:r>
      <w:r w:rsidRPr="007E3AD1">
        <w:rPr>
          <w:rFonts w:ascii="Arial" w:eastAsia="Courier New" w:hAnsi="Arial" w:cs="Arial"/>
          <w:color w:val="000000"/>
          <w:sz w:val="24"/>
          <w:szCs w:val="24"/>
        </w:rPr>
        <w:t xml:space="preserve">The bank is receiving </w:t>
      </w:r>
      <w:proofErr w:type="gramStart"/>
      <w:r w:rsidRPr="007E3AD1">
        <w:rPr>
          <w:rFonts w:ascii="Arial" w:eastAsia="Courier New" w:hAnsi="Arial" w:cs="Arial"/>
          <w:color w:val="000000"/>
          <w:sz w:val="24"/>
          <w:szCs w:val="24"/>
        </w:rPr>
        <w:t>a number of</w:t>
      </w:r>
      <w:proofErr w:type="gramEnd"/>
      <w:r w:rsidRPr="007E3AD1">
        <w:rPr>
          <w:rFonts w:ascii="Arial" w:eastAsia="Courier New" w:hAnsi="Arial" w:cs="Arial"/>
          <w:color w:val="000000"/>
          <w:sz w:val="24"/>
          <w:szCs w:val="24"/>
        </w:rPr>
        <w:t xml:space="preserve"> applications for loans from settlers in the mallee areas, but it is more than probable that the crop for the current year will not permit the settler repaying any advances out of the proceeds of the crop. </w:t>
      </w:r>
      <w:r w:rsidR="005B6860">
        <w:rPr>
          <w:rFonts w:ascii="Arial" w:eastAsia="Courier New" w:hAnsi="Arial" w:cs="Arial"/>
          <w:color w:val="000000"/>
          <w:sz w:val="24"/>
          <w:szCs w:val="24"/>
        </w:rPr>
        <w:t xml:space="preserve"> </w:t>
      </w:r>
      <w:r w:rsidRPr="007E3AD1">
        <w:rPr>
          <w:rFonts w:ascii="Arial" w:eastAsia="Courier New" w:hAnsi="Arial" w:cs="Arial"/>
          <w:color w:val="000000"/>
          <w:sz w:val="24"/>
          <w:szCs w:val="24"/>
        </w:rPr>
        <w:t xml:space="preserve">Under the existing law a bill of sale can be granted only over growing crops. </w:t>
      </w:r>
      <w:r w:rsidR="005B6860">
        <w:rPr>
          <w:rFonts w:ascii="Arial" w:eastAsia="Courier New" w:hAnsi="Arial" w:cs="Arial"/>
          <w:color w:val="000000"/>
          <w:sz w:val="24"/>
          <w:szCs w:val="24"/>
        </w:rPr>
        <w:t xml:space="preserve"> </w:t>
      </w:r>
      <w:r w:rsidRPr="007E3AD1">
        <w:rPr>
          <w:rFonts w:ascii="Arial" w:eastAsia="Courier New" w:hAnsi="Arial" w:cs="Arial"/>
          <w:color w:val="000000"/>
          <w:sz w:val="24"/>
          <w:szCs w:val="24"/>
        </w:rPr>
        <w:t xml:space="preserve">It thus follows that a bill of sale over crops given to secure an advance for fallowing can only be for a short term, and the bank has, therefore, requested the Government to amend the law so that an applicant may give a bill of sale over future crops and thus secure the benefits of having the repayment of his loan spread over a longer period than it is at present possible to allow him. </w:t>
      </w:r>
      <w:r w:rsidR="005B6860">
        <w:rPr>
          <w:rFonts w:ascii="Arial" w:eastAsia="Courier New" w:hAnsi="Arial" w:cs="Arial"/>
          <w:color w:val="000000"/>
          <w:sz w:val="24"/>
          <w:szCs w:val="24"/>
        </w:rPr>
        <w:t xml:space="preserve"> </w:t>
      </w:r>
      <w:r w:rsidRPr="007E3AD1">
        <w:rPr>
          <w:rFonts w:ascii="Arial" w:eastAsia="Courier New" w:hAnsi="Arial" w:cs="Arial"/>
          <w:color w:val="000000"/>
          <w:sz w:val="24"/>
          <w:szCs w:val="24"/>
        </w:rPr>
        <w:t>This Bill, therefore, provides firstly, that a loan for fallowing may be made to any landholder, and secondly, that</w:t>
      </w:r>
      <w:r w:rsidR="003E2FEA" w:rsidRPr="007E3AD1">
        <w:rPr>
          <w:rFonts w:ascii="Arial" w:eastAsia="Courier New" w:hAnsi="Arial" w:cs="Arial"/>
          <w:color w:val="000000"/>
          <w:sz w:val="24"/>
          <w:szCs w:val="24"/>
        </w:rPr>
        <w:t xml:space="preserve"> </w:t>
      </w:r>
      <w:r w:rsidRPr="007E3AD1">
        <w:rPr>
          <w:rFonts w:ascii="Arial" w:eastAsia="Century Schoolbook" w:hAnsi="Arial" w:cs="Arial"/>
          <w:color w:val="000000"/>
          <w:sz w:val="24"/>
          <w:szCs w:val="24"/>
        </w:rPr>
        <w:t xml:space="preserve">any such loan may be secured by a bill of sale over future crops as well as growing crops. The only way out of the present financial difficulty is increased production. </w:t>
      </w:r>
      <w:r w:rsidR="005B6860">
        <w:rPr>
          <w:rFonts w:ascii="Arial" w:eastAsia="Century Schoolbook" w:hAnsi="Arial" w:cs="Arial"/>
          <w:color w:val="000000"/>
          <w:sz w:val="24"/>
          <w:szCs w:val="24"/>
        </w:rPr>
        <w:t xml:space="preserve"> </w:t>
      </w:r>
      <w:r w:rsidRPr="007E3AD1">
        <w:rPr>
          <w:rFonts w:ascii="Arial" w:eastAsia="Century Schoolbook" w:hAnsi="Arial" w:cs="Arial"/>
          <w:color w:val="000000"/>
          <w:sz w:val="24"/>
          <w:szCs w:val="24"/>
        </w:rPr>
        <w:t>Owing to the difficult times we have passed through settlers are not able to continue fallowing their land to the extent they ought to if they want to properly utilise it unless the Government provide them with funds for the purpose.</w:t>
      </w:r>
      <w:r w:rsidR="005B6860">
        <w:rPr>
          <w:rFonts w:ascii="Arial" w:eastAsia="Century Schoolbook" w:hAnsi="Arial" w:cs="Arial"/>
          <w:color w:val="000000"/>
          <w:sz w:val="24"/>
          <w:szCs w:val="24"/>
        </w:rPr>
        <w:t xml:space="preserve"> </w:t>
      </w:r>
      <w:r w:rsidRPr="007E3AD1">
        <w:rPr>
          <w:rFonts w:ascii="Arial" w:eastAsia="Century Schoolbook" w:hAnsi="Arial" w:cs="Arial"/>
          <w:color w:val="000000"/>
          <w:sz w:val="24"/>
          <w:szCs w:val="24"/>
        </w:rPr>
        <w:t xml:space="preserve"> The Government hope that through this measure any settler who has the inclination or opportunity to increase his area of fallow will be able to do so, and that greater production will result. </w:t>
      </w:r>
      <w:r w:rsidR="005B6860">
        <w:rPr>
          <w:rFonts w:ascii="Arial" w:eastAsia="Century Schoolbook" w:hAnsi="Arial" w:cs="Arial"/>
          <w:color w:val="000000"/>
          <w:sz w:val="24"/>
          <w:szCs w:val="24"/>
        </w:rPr>
        <w:t xml:space="preserve"> </w:t>
      </w:r>
      <w:r w:rsidRPr="007E3AD1">
        <w:rPr>
          <w:rFonts w:ascii="Arial" w:eastAsia="Century Schoolbook" w:hAnsi="Arial" w:cs="Arial"/>
          <w:color w:val="000000"/>
          <w:sz w:val="24"/>
          <w:szCs w:val="24"/>
        </w:rPr>
        <w:t>I move the second reading.</w:t>
      </w:r>
    </w:p>
    <w:p w14:paraId="486BB0FD" w14:textId="77777777" w:rsidR="003E2FEA" w:rsidRPr="007E3AD1" w:rsidRDefault="003E2FEA" w:rsidP="003E2FEA">
      <w:pPr>
        <w:spacing w:after="0" w:line="276" w:lineRule="auto"/>
        <w:rPr>
          <w:rFonts w:ascii="Arial" w:eastAsia="Century Schoolbook" w:hAnsi="Arial" w:cs="Arial"/>
          <w:color w:val="000000"/>
          <w:sz w:val="24"/>
          <w:szCs w:val="24"/>
        </w:rPr>
      </w:pPr>
    </w:p>
    <w:p w14:paraId="32C36E7F" w14:textId="386AE12D" w:rsidR="00683362" w:rsidRDefault="00683362" w:rsidP="003E2FEA">
      <w:pPr>
        <w:widowControl w:val="0"/>
        <w:spacing w:after="0" w:line="276" w:lineRule="auto"/>
        <w:rPr>
          <w:rFonts w:ascii="Arial" w:eastAsia="Century Schoolbook" w:hAnsi="Arial" w:cs="Arial"/>
          <w:color w:val="000000"/>
          <w:sz w:val="24"/>
          <w:szCs w:val="24"/>
        </w:rPr>
      </w:pPr>
      <w:r w:rsidRPr="007E3AD1">
        <w:rPr>
          <w:rFonts w:ascii="Arial" w:eastAsia="Century Schoolbook" w:hAnsi="Arial" w:cs="Arial"/>
          <w:color w:val="000000"/>
          <w:sz w:val="24"/>
          <w:szCs w:val="24"/>
        </w:rPr>
        <w:t xml:space="preserve">The Hon. W. HANNAFORD—This is a very important Bill, and so </w:t>
      </w:r>
      <w:proofErr w:type="gramStart"/>
      <w:r w:rsidRPr="007E3AD1">
        <w:rPr>
          <w:rFonts w:ascii="Arial" w:eastAsia="Century Schoolbook" w:hAnsi="Arial" w:cs="Arial"/>
          <w:color w:val="000000"/>
          <w:sz w:val="24"/>
          <w:szCs w:val="24"/>
        </w:rPr>
        <w:t>far</w:t>
      </w:r>
      <w:proofErr w:type="gramEnd"/>
      <w:r w:rsidRPr="007E3AD1">
        <w:rPr>
          <w:rFonts w:ascii="Arial" w:eastAsia="Century Schoolbook" w:hAnsi="Arial" w:cs="Arial"/>
          <w:color w:val="000000"/>
          <w:sz w:val="24"/>
          <w:szCs w:val="24"/>
        </w:rPr>
        <w:t xml:space="preserve"> as I can see no risk will be taken under its provisions.</w:t>
      </w:r>
      <w:r w:rsidR="005B6860">
        <w:rPr>
          <w:rFonts w:ascii="Arial" w:eastAsia="Century Schoolbook" w:hAnsi="Arial" w:cs="Arial"/>
          <w:color w:val="000000"/>
          <w:sz w:val="24"/>
          <w:szCs w:val="24"/>
        </w:rPr>
        <w:t xml:space="preserve"> </w:t>
      </w:r>
      <w:r w:rsidRPr="007E3AD1">
        <w:rPr>
          <w:rFonts w:ascii="Arial" w:eastAsia="Century Schoolbook" w:hAnsi="Arial" w:cs="Arial"/>
          <w:color w:val="000000"/>
          <w:sz w:val="24"/>
          <w:szCs w:val="24"/>
        </w:rPr>
        <w:t xml:space="preserve"> I re</w:t>
      </w:r>
      <w:r w:rsidR="007E3AD1" w:rsidRPr="007E3AD1">
        <w:rPr>
          <w:rFonts w:ascii="Arial" w:eastAsia="Century Schoolbook" w:hAnsi="Arial" w:cs="Arial"/>
          <w:color w:val="000000"/>
          <w:sz w:val="24"/>
          <w:szCs w:val="24"/>
        </w:rPr>
        <w:t>c</w:t>
      </w:r>
      <w:r w:rsidRPr="007E3AD1">
        <w:rPr>
          <w:rFonts w:ascii="Arial" w:eastAsia="Century Schoolbook" w:hAnsi="Arial" w:cs="Arial"/>
          <w:color w:val="000000"/>
          <w:sz w:val="24"/>
          <w:szCs w:val="24"/>
        </w:rPr>
        <w:t>ognis</w:t>
      </w:r>
      <w:r w:rsidR="007E3AD1" w:rsidRPr="007E3AD1">
        <w:rPr>
          <w:rFonts w:ascii="Arial" w:eastAsia="Century Schoolbook" w:hAnsi="Arial" w:cs="Arial"/>
          <w:color w:val="000000"/>
          <w:sz w:val="24"/>
          <w:szCs w:val="24"/>
        </w:rPr>
        <w:t>e</w:t>
      </w:r>
      <w:r w:rsidRPr="007E3AD1">
        <w:rPr>
          <w:rFonts w:ascii="Arial" w:eastAsia="Century Schoolbook" w:hAnsi="Arial" w:cs="Arial"/>
          <w:color w:val="000000"/>
          <w:sz w:val="24"/>
          <w:szCs w:val="24"/>
        </w:rPr>
        <w:t xml:space="preserve"> that fallowing ensures a crop during a season like the one we have been going through, and that we should encourage the settlers to fallow. </w:t>
      </w:r>
      <w:r w:rsidR="005B6860">
        <w:rPr>
          <w:rFonts w:ascii="Arial" w:eastAsia="Century Schoolbook" w:hAnsi="Arial" w:cs="Arial"/>
          <w:color w:val="000000"/>
          <w:sz w:val="24"/>
          <w:szCs w:val="24"/>
        </w:rPr>
        <w:t xml:space="preserve"> </w:t>
      </w:r>
      <w:r w:rsidRPr="007E3AD1">
        <w:rPr>
          <w:rFonts w:ascii="Arial" w:eastAsia="Century Schoolbook" w:hAnsi="Arial" w:cs="Arial"/>
          <w:color w:val="000000"/>
          <w:sz w:val="24"/>
          <w:szCs w:val="24"/>
        </w:rPr>
        <w:t xml:space="preserve">The Bill extends the period for which a loan can be granted. </w:t>
      </w:r>
      <w:r w:rsidR="005B6860">
        <w:rPr>
          <w:rFonts w:ascii="Arial" w:eastAsia="Century Schoolbook" w:hAnsi="Arial" w:cs="Arial"/>
          <w:color w:val="000000"/>
          <w:sz w:val="24"/>
          <w:szCs w:val="24"/>
        </w:rPr>
        <w:t xml:space="preserve"> </w:t>
      </w:r>
      <w:r w:rsidRPr="007E3AD1">
        <w:rPr>
          <w:rFonts w:ascii="Arial" w:eastAsia="Century Schoolbook" w:hAnsi="Arial" w:cs="Arial"/>
          <w:color w:val="000000"/>
          <w:sz w:val="24"/>
          <w:szCs w:val="24"/>
        </w:rPr>
        <w:t xml:space="preserve">That is </w:t>
      </w:r>
      <w:r w:rsidR="007E3AD1">
        <w:rPr>
          <w:rFonts w:ascii="Arial" w:eastAsia="Century Schoolbook" w:hAnsi="Arial" w:cs="Arial"/>
          <w:color w:val="000000"/>
          <w:sz w:val="24"/>
          <w:szCs w:val="24"/>
        </w:rPr>
        <w:t>of</w:t>
      </w:r>
      <w:r w:rsidRPr="007E3AD1">
        <w:rPr>
          <w:rFonts w:ascii="Arial" w:eastAsia="Century Schoolbook" w:hAnsi="Arial" w:cs="Arial"/>
          <w:color w:val="000000"/>
          <w:sz w:val="24"/>
          <w:szCs w:val="24"/>
        </w:rPr>
        <w:t xml:space="preserve"> very great importance to the settler, because he </w:t>
      </w:r>
      <w:proofErr w:type="gramStart"/>
      <w:r w:rsidRPr="007E3AD1">
        <w:rPr>
          <w:rFonts w:ascii="Arial" w:eastAsia="Century Schoolbook" w:hAnsi="Arial" w:cs="Arial"/>
          <w:color w:val="000000"/>
          <w:sz w:val="24"/>
          <w:szCs w:val="24"/>
        </w:rPr>
        <w:t>has to</w:t>
      </w:r>
      <w:proofErr w:type="gramEnd"/>
      <w:r w:rsidRPr="007E3AD1">
        <w:rPr>
          <w:rFonts w:ascii="Arial" w:eastAsia="Century Schoolbook" w:hAnsi="Arial" w:cs="Arial"/>
          <w:color w:val="000000"/>
          <w:sz w:val="24"/>
          <w:szCs w:val="24"/>
        </w:rPr>
        <w:t xml:space="preserve"> incur a good deal of expense in the way of purchasing machinery in starting on new areas.</w:t>
      </w:r>
      <w:r w:rsidR="005B6860">
        <w:rPr>
          <w:rFonts w:ascii="Arial" w:eastAsia="Century Schoolbook" w:hAnsi="Arial" w:cs="Arial"/>
          <w:color w:val="000000"/>
          <w:sz w:val="24"/>
          <w:szCs w:val="24"/>
        </w:rPr>
        <w:t xml:space="preserve"> </w:t>
      </w:r>
      <w:r w:rsidRPr="007E3AD1">
        <w:rPr>
          <w:rFonts w:ascii="Arial" w:eastAsia="Century Schoolbook" w:hAnsi="Arial" w:cs="Arial"/>
          <w:color w:val="000000"/>
          <w:sz w:val="24"/>
          <w:szCs w:val="24"/>
        </w:rPr>
        <w:t xml:space="preserve"> I support the second reading.</w:t>
      </w:r>
    </w:p>
    <w:p w14:paraId="070683E2" w14:textId="77777777" w:rsidR="007E3AD1" w:rsidRPr="007E3AD1" w:rsidRDefault="007E3AD1" w:rsidP="003E2FEA">
      <w:pPr>
        <w:widowControl w:val="0"/>
        <w:spacing w:after="0" w:line="276" w:lineRule="auto"/>
        <w:rPr>
          <w:rFonts w:ascii="Arial" w:eastAsia="Century Schoolbook" w:hAnsi="Arial" w:cs="Arial"/>
          <w:color w:val="000000"/>
          <w:sz w:val="24"/>
          <w:szCs w:val="24"/>
        </w:rPr>
      </w:pPr>
    </w:p>
    <w:p w14:paraId="0E72C180" w14:textId="6C038D08" w:rsidR="00683362" w:rsidRDefault="00683362" w:rsidP="003E2FEA">
      <w:pPr>
        <w:widowControl w:val="0"/>
        <w:spacing w:after="0" w:line="276" w:lineRule="auto"/>
        <w:rPr>
          <w:rFonts w:ascii="Arial" w:eastAsia="Century Schoolbook" w:hAnsi="Arial" w:cs="Arial"/>
          <w:color w:val="000000"/>
          <w:sz w:val="24"/>
          <w:szCs w:val="24"/>
        </w:rPr>
      </w:pPr>
      <w:r w:rsidRPr="007E3AD1">
        <w:rPr>
          <w:rFonts w:ascii="Arial" w:eastAsia="Century Schoolbook" w:hAnsi="Arial" w:cs="Arial"/>
          <w:color w:val="000000"/>
          <w:sz w:val="24"/>
          <w:szCs w:val="24"/>
        </w:rPr>
        <w:t xml:space="preserve">The Hon. T. PASCOE—One thing which has struck me about this Bill and </w:t>
      </w:r>
      <w:proofErr w:type="gramStart"/>
      <w:r w:rsidRPr="007E3AD1">
        <w:rPr>
          <w:rFonts w:ascii="Arial" w:eastAsia="Century Schoolbook" w:hAnsi="Arial" w:cs="Arial"/>
          <w:color w:val="000000"/>
          <w:sz w:val="24"/>
          <w:szCs w:val="24"/>
        </w:rPr>
        <w:t>a number of</w:t>
      </w:r>
      <w:proofErr w:type="gramEnd"/>
      <w:r w:rsidRPr="007E3AD1">
        <w:rPr>
          <w:rFonts w:ascii="Arial" w:eastAsia="Century Schoolbook" w:hAnsi="Arial" w:cs="Arial"/>
          <w:color w:val="000000"/>
          <w:sz w:val="24"/>
          <w:szCs w:val="24"/>
        </w:rPr>
        <w:t xml:space="preserve"> others of the same kind we have had this session is why the Minister did not introduce a measure to amend the State Bank Act so as to include all these things.</w:t>
      </w:r>
      <w:r w:rsidR="005B6860">
        <w:rPr>
          <w:rFonts w:ascii="Arial" w:eastAsia="Century Schoolbook" w:hAnsi="Arial" w:cs="Arial"/>
          <w:color w:val="000000"/>
          <w:sz w:val="24"/>
          <w:szCs w:val="24"/>
        </w:rPr>
        <w:t xml:space="preserve"> </w:t>
      </w:r>
      <w:r w:rsidRPr="007E3AD1">
        <w:rPr>
          <w:rFonts w:ascii="Arial" w:eastAsia="Century Schoolbook" w:hAnsi="Arial" w:cs="Arial"/>
          <w:color w:val="000000"/>
          <w:sz w:val="24"/>
          <w:szCs w:val="24"/>
        </w:rPr>
        <w:t xml:space="preserve"> We have had three Bills to amend practically the same Act, each for a different purpose, and it would have </w:t>
      </w:r>
      <w:r w:rsidR="007E3AD1">
        <w:rPr>
          <w:rFonts w:ascii="Arial" w:eastAsia="Century Schoolbook" w:hAnsi="Arial" w:cs="Arial"/>
          <w:color w:val="000000"/>
          <w:sz w:val="24"/>
          <w:szCs w:val="24"/>
        </w:rPr>
        <w:t>s</w:t>
      </w:r>
      <w:r w:rsidRPr="007E3AD1">
        <w:rPr>
          <w:rFonts w:ascii="Arial" w:eastAsia="Century Schoolbook" w:hAnsi="Arial" w:cs="Arial"/>
          <w:color w:val="000000"/>
          <w:sz w:val="24"/>
          <w:szCs w:val="24"/>
        </w:rPr>
        <w:t xml:space="preserve">aved the Government time and expense if they had brought down a Bill to amend the State Bank Act </w:t>
      </w:r>
      <w:proofErr w:type="gramStart"/>
      <w:r w:rsidRPr="007E3AD1">
        <w:rPr>
          <w:rFonts w:ascii="Arial" w:eastAsia="Century Schoolbook" w:hAnsi="Arial" w:cs="Arial"/>
          <w:color w:val="000000"/>
          <w:sz w:val="24"/>
          <w:szCs w:val="24"/>
        </w:rPr>
        <w:t>so as to</w:t>
      </w:r>
      <w:proofErr w:type="gramEnd"/>
      <w:r w:rsidRPr="007E3AD1">
        <w:rPr>
          <w:rFonts w:ascii="Arial" w:eastAsia="Century Schoolbook" w:hAnsi="Arial" w:cs="Arial"/>
          <w:color w:val="000000"/>
          <w:sz w:val="24"/>
          <w:szCs w:val="24"/>
        </w:rPr>
        <w:t xml:space="preserve"> enable the bank to do these various things. </w:t>
      </w:r>
      <w:r w:rsidR="005B6860">
        <w:rPr>
          <w:rFonts w:ascii="Arial" w:eastAsia="Century Schoolbook" w:hAnsi="Arial" w:cs="Arial"/>
          <w:color w:val="000000"/>
          <w:sz w:val="24"/>
          <w:szCs w:val="24"/>
        </w:rPr>
        <w:t xml:space="preserve"> </w:t>
      </w:r>
      <w:r w:rsidRPr="007E3AD1">
        <w:rPr>
          <w:rFonts w:ascii="Arial" w:eastAsia="Century Schoolbook" w:hAnsi="Arial" w:cs="Arial"/>
          <w:color w:val="000000"/>
          <w:sz w:val="24"/>
          <w:szCs w:val="24"/>
        </w:rPr>
        <w:t>However, I believe the measure will do good, and I support the second reading.</w:t>
      </w:r>
    </w:p>
    <w:p w14:paraId="72C362D5" w14:textId="77777777" w:rsidR="007E3AD1" w:rsidRPr="007E3AD1" w:rsidRDefault="007E3AD1" w:rsidP="003E2FEA">
      <w:pPr>
        <w:widowControl w:val="0"/>
        <w:spacing w:after="0" w:line="276" w:lineRule="auto"/>
        <w:rPr>
          <w:rFonts w:ascii="Arial" w:eastAsia="Century Schoolbook" w:hAnsi="Arial" w:cs="Arial"/>
          <w:color w:val="000000"/>
          <w:sz w:val="24"/>
          <w:szCs w:val="24"/>
        </w:rPr>
      </w:pPr>
    </w:p>
    <w:p w14:paraId="63760A4A" w14:textId="77777777" w:rsidR="00683362" w:rsidRPr="007E3AD1" w:rsidRDefault="00683362" w:rsidP="003E2FEA">
      <w:pPr>
        <w:widowControl w:val="0"/>
        <w:spacing w:after="0" w:line="276" w:lineRule="auto"/>
        <w:rPr>
          <w:rFonts w:ascii="Arial" w:eastAsia="Century Schoolbook" w:hAnsi="Arial" w:cs="Arial"/>
          <w:color w:val="000000"/>
          <w:sz w:val="24"/>
          <w:szCs w:val="24"/>
        </w:rPr>
      </w:pPr>
      <w:r w:rsidRPr="007E3AD1">
        <w:rPr>
          <w:rFonts w:ascii="Arial" w:eastAsia="Century Schoolbook" w:hAnsi="Arial" w:cs="Arial"/>
          <w:color w:val="000000"/>
          <w:sz w:val="24"/>
          <w:szCs w:val="24"/>
        </w:rPr>
        <w:t>Bill read a second time.</w:t>
      </w:r>
    </w:p>
    <w:p w14:paraId="1AEDDB59" w14:textId="77777777" w:rsidR="007E3AD1" w:rsidRDefault="007E3AD1" w:rsidP="003E2FEA">
      <w:pPr>
        <w:widowControl w:val="0"/>
        <w:spacing w:after="0" w:line="276" w:lineRule="auto"/>
        <w:rPr>
          <w:rFonts w:ascii="Arial" w:eastAsia="Century Schoolbook" w:hAnsi="Arial" w:cs="Arial"/>
          <w:color w:val="000000"/>
          <w:sz w:val="24"/>
          <w:szCs w:val="24"/>
        </w:rPr>
      </w:pPr>
    </w:p>
    <w:p w14:paraId="42759AF7" w14:textId="4CB37073" w:rsidR="00683362" w:rsidRPr="007E3AD1" w:rsidRDefault="00683362" w:rsidP="003E2FEA">
      <w:pPr>
        <w:widowControl w:val="0"/>
        <w:spacing w:after="0" w:line="276" w:lineRule="auto"/>
        <w:rPr>
          <w:rFonts w:ascii="Arial" w:eastAsia="Century Schoolbook" w:hAnsi="Arial" w:cs="Arial"/>
          <w:color w:val="000000"/>
          <w:sz w:val="24"/>
          <w:szCs w:val="24"/>
        </w:rPr>
      </w:pPr>
      <w:r w:rsidRPr="007E3AD1">
        <w:rPr>
          <w:rFonts w:ascii="Arial" w:eastAsia="Century Schoolbook" w:hAnsi="Arial" w:cs="Arial"/>
          <w:color w:val="000000"/>
          <w:sz w:val="24"/>
          <w:szCs w:val="24"/>
        </w:rPr>
        <w:t>In Committee.</w:t>
      </w:r>
    </w:p>
    <w:p w14:paraId="78105038" w14:textId="77777777" w:rsidR="007E3AD1" w:rsidRDefault="007E3AD1" w:rsidP="003E2FEA">
      <w:pPr>
        <w:widowControl w:val="0"/>
        <w:spacing w:after="0" w:line="276" w:lineRule="auto"/>
        <w:rPr>
          <w:rFonts w:ascii="Arial" w:eastAsia="Century Schoolbook" w:hAnsi="Arial" w:cs="Arial"/>
          <w:color w:val="000000"/>
          <w:sz w:val="24"/>
          <w:szCs w:val="24"/>
        </w:rPr>
      </w:pPr>
    </w:p>
    <w:p w14:paraId="34C6C6A7" w14:textId="3204AA91" w:rsidR="00683362" w:rsidRPr="007E3AD1" w:rsidRDefault="00683362" w:rsidP="003E2FEA">
      <w:pPr>
        <w:widowControl w:val="0"/>
        <w:spacing w:after="0" w:line="276" w:lineRule="auto"/>
        <w:rPr>
          <w:rFonts w:ascii="Arial" w:eastAsia="Century Schoolbook" w:hAnsi="Arial" w:cs="Arial"/>
          <w:color w:val="000000"/>
          <w:sz w:val="24"/>
          <w:szCs w:val="24"/>
        </w:rPr>
      </w:pPr>
      <w:r w:rsidRPr="007E3AD1">
        <w:rPr>
          <w:rFonts w:ascii="Arial" w:eastAsia="Century Schoolbook" w:hAnsi="Arial" w:cs="Arial"/>
          <w:color w:val="000000"/>
          <w:sz w:val="24"/>
          <w:szCs w:val="24"/>
        </w:rPr>
        <w:t>Clauses 1 and 2 passed.</w:t>
      </w:r>
    </w:p>
    <w:p w14:paraId="1BE92FDA" w14:textId="77777777" w:rsidR="007E3AD1" w:rsidRDefault="007E3AD1" w:rsidP="003E2FEA">
      <w:pPr>
        <w:widowControl w:val="0"/>
        <w:spacing w:after="0" w:line="276" w:lineRule="auto"/>
        <w:rPr>
          <w:rFonts w:ascii="Arial" w:eastAsia="Century Schoolbook" w:hAnsi="Arial" w:cs="Arial"/>
          <w:color w:val="000000"/>
          <w:sz w:val="24"/>
          <w:szCs w:val="24"/>
        </w:rPr>
      </w:pPr>
    </w:p>
    <w:p w14:paraId="48BFD51A" w14:textId="24E2627E" w:rsidR="00683362" w:rsidRPr="007E3AD1" w:rsidRDefault="00683362" w:rsidP="003E2FEA">
      <w:pPr>
        <w:widowControl w:val="0"/>
        <w:spacing w:after="0" w:line="276" w:lineRule="auto"/>
        <w:rPr>
          <w:rFonts w:ascii="Arial" w:eastAsia="Century Schoolbook" w:hAnsi="Arial" w:cs="Arial"/>
          <w:color w:val="000000"/>
          <w:sz w:val="24"/>
          <w:szCs w:val="24"/>
        </w:rPr>
      </w:pPr>
      <w:r w:rsidRPr="007E3AD1">
        <w:rPr>
          <w:rFonts w:ascii="Arial" w:eastAsia="Century Schoolbook" w:hAnsi="Arial" w:cs="Arial"/>
          <w:color w:val="000000"/>
          <w:sz w:val="24"/>
          <w:szCs w:val="24"/>
        </w:rPr>
        <w:t>Clause 3</w:t>
      </w:r>
      <w:proofErr w:type="gramStart"/>
      <w:r w:rsidRPr="007E3AD1">
        <w:rPr>
          <w:rFonts w:ascii="Arial" w:eastAsia="Century Schoolbook" w:hAnsi="Arial" w:cs="Arial"/>
          <w:color w:val="000000"/>
          <w:sz w:val="24"/>
          <w:szCs w:val="24"/>
        </w:rPr>
        <w:t>—“</w:t>
      </w:r>
      <w:proofErr w:type="gramEnd"/>
      <w:r w:rsidRPr="007E3AD1">
        <w:rPr>
          <w:rFonts w:ascii="Arial" w:eastAsia="Century Schoolbook" w:hAnsi="Arial" w:cs="Arial"/>
          <w:color w:val="000000"/>
          <w:sz w:val="24"/>
          <w:szCs w:val="24"/>
        </w:rPr>
        <w:t>Loans for fallowing.”</w:t>
      </w:r>
    </w:p>
    <w:p w14:paraId="15161153" w14:textId="06DCB6DA" w:rsidR="00683362" w:rsidRPr="007E3AD1" w:rsidRDefault="00683362" w:rsidP="00BD21BA">
      <w:pPr>
        <w:widowControl w:val="0"/>
        <w:spacing w:after="0" w:line="276" w:lineRule="auto"/>
        <w:rPr>
          <w:rFonts w:ascii="Arial" w:eastAsia="Century Schoolbook" w:hAnsi="Arial" w:cs="Arial"/>
          <w:color w:val="000000"/>
          <w:sz w:val="24"/>
          <w:szCs w:val="24"/>
        </w:rPr>
      </w:pPr>
      <w:r w:rsidRPr="007E3AD1">
        <w:rPr>
          <w:rFonts w:ascii="Arial" w:eastAsia="Century Schoolbook" w:hAnsi="Arial" w:cs="Arial"/>
          <w:color w:val="000000"/>
          <w:sz w:val="24"/>
          <w:szCs w:val="24"/>
        </w:rPr>
        <w:t xml:space="preserve">The MINISTER of AGRICULTURE-—Mr. Pascoe was curious to know why various Bills were not included in one measure. </w:t>
      </w:r>
      <w:r w:rsidR="005B6860">
        <w:rPr>
          <w:rFonts w:ascii="Arial" w:eastAsia="Century Schoolbook" w:hAnsi="Arial" w:cs="Arial"/>
          <w:color w:val="000000"/>
          <w:sz w:val="24"/>
          <w:szCs w:val="24"/>
        </w:rPr>
        <w:t xml:space="preserve"> </w:t>
      </w:r>
      <w:r w:rsidRPr="007E3AD1">
        <w:rPr>
          <w:rFonts w:ascii="Arial" w:eastAsia="Century Schoolbook" w:hAnsi="Arial" w:cs="Arial"/>
          <w:color w:val="000000"/>
          <w:sz w:val="24"/>
          <w:szCs w:val="24"/>
        </w:rPr>
        <w:t xml:space="preserve">The others to which he referred came in quite a different category to that in which this one comes. </w:t>
      </w:r>
      <w:r w:rsidR="005B6860">
        <w:rPr>
          <w:rFonts w:ascii="Arial" w:eastAsia="Century Schoolbook" w:hAnsi="Arial" w:cs="Arial"/>
          <w:color w:val="000000"/>
          <w:sz w:val="24"/>
          <w:szCs w:val="24"/>
        </w:rPr>
        <w:t xml:space="preserve"> </w:t>
      </w:r>
      <w:r w:rsidRPr="007E3AD1">
        <w:rPr>
          <w:rFonts w:ascii="Arial" w:eastAsia="Century Schoolbook" w:hAnsi="Arial" w:cs="Arial"/>
          <w:color w:val="000000"/>
          <w:sz w:val="24"/>
          <w:szCs w:val="24"/>
        </w:rPr>
        <w:t>The Government has been attempting to get funds for the purposes for which those Bills were designed from the Federal Governm</w:t>
      </w:r>
      <w:r w:rsidR="007E3AD1">
        <w:rPr>
          <w:rFonts w:ascii="Arial" w:eastAsia="Century Schoolbook" w:hAnsi="Arial" w:cs="Arial"/>
          <w:color w:val="000000"/>
          <w:sz w:val="24"/>
          <w:szCs w:val="24"/>
        </w:rPr>
        <w:t>e</w:t>
      </w:r>
      <w:r w:rsidRPr="007E3AD1">
        <w:rPr>
          <w:rFonts w:ascii="Arial" w:eastAsia="Century Schoolbook" w:hAnsi="Arial" w:cs="Arial"/>
          <w:color w:val="000000"/>
          <w:sz w:val="24"/>
          <w:szCs w:val="24"/>
        </w:rPr>
        <w:t xml:space="preserve">nt, but that does not apply to this measure. </w:t>
      </w:r>
      <w:r w:rsidR="005B6860">
        <w:rPr>
          <w:rFonts w:ascii="Arial" w:eastAsia="Century Schoolbook" w:hAnsi="Arial" w:cs="Arial"/>
          <w:color w:val="000000"/>
          <w:sz w:val="24"/>
          <w:szCs w:val="24"/>
        </w:rPr>
        <w:t xml:space="preserve"> </w:t>
      </w:r>
      <w:r w:rsidRPr="007E3AD1">
        <w:rPr>
          <w:rFonts w:ascii="Arial" w:eastAsia="Century Schoolbook" w:hAnsi="Arial" w:cs="Arial"/>
          <w:color w:val="000000"/>
          <w:sz w:val="24"/>
          <w:szCs w:val="24"/>
        </w:rPr>
        <w:t>That was one reason why the Bills were not brought in together.</w:t>
      </w:r>
      <w:r w:rsidR="005B6860">
        <w:rPr>
          <w:rFonts w:ascii="Arial" w:eastAsia="Century Schoolbook" w:hAnsi="Arial" w:cs="Arial"/>
          <w:color w:val="000000"/>
          <w:sz w:val="24"/>
          <w:szCs w:val="24"/>
        </w:rPr>
        <w:t xml:space="preserve"> </w:t>
      </w:r>
      <w:r w:rsidRPr="007E3AD1">
        <w:rPr>
          <w:rFonts w:ascii="Arial" w:eastAsia="Century Schoolbook" w:hAnsi="Arial" w:cs="Arial"/>
          <w:color w:val="000000"/>
          <w:sz w:val="24"/>
          <w:szCs w:val="24"/>
        </w:rPr>
        <w:t xml:space="preserve"> Provision has already been made to make advances for </w:t>
      </w:r>
      <w:proofErr w:type="gramStart"/>
      <w:r w:rsidRPr="007E3AD1">
        <w:rPr>
          <w:rFonts w:ascii="Arial" w:eastAsia="Century Schoolbook" w:hAnsi="Arial" w:cs="Arial"/>
          <w:color w:val="000000"/>
          <w:sz w:val="24"/>
          <w:szCs w:val="24"/>
        </w:rPr>
        <w:t>fallowing, but</w:t>
      </w:r>
      <w:proofErr w:type="gramEnd"/>
      <w:r w:rsidRPr="007E3AD1">
        <w:rPr>
          <w:rFonts w:ascii="Arial" w:eastAsia="Century Schoolbook" w:hAnsi="Arial" w:cs="Arial"/>
          <w:color w:val="000000"/>
          <w:sz w:val="24"/>
          <w:szCs w:val="24"/>
        </w:rPr>
        <w:t xml:space="preserve"> owing to </w:t>
      </w:r>
      <w:r w:rsidR="007E3AD1">
        <w:rPr>
          <w:rFonts w:ascii="Arial" w:eastAsia="Century Schoolbook" w:hAnsi="Arial" w:cs="Arial"/>
          <w:color w:val="000000"/>
          <w:sz w:val="24"/>
          <w:szCs w:val="24"/>
        </w:rPr>
        <w:t xml:space="preserve">this </w:t>
      </w:r>
      <w:r w:rsidRPr="007E3AD1">
        <w:rPr>
          <w:rFonts w:ascii="Arial" w:eastAsia="Century Schoolbook" w:hAnsi="Arial" w:cs="Arial"/>
          <w:color w:val="000000"/>
          <w:sz w:val="24"/>
          <w:szCs w:val="24"/>
        </w:rPr>
        <w:t xml:space="preserve">season being such an unfortunate one the growing crops could not be taken as security, because, in many instances they have failed. </w:t>
      </w:r>
      <w:r w:rsidR="005B6860">
        <w:rPr>
          <w:rFonts w:ascii="Arial" w:eastAsia="Century Schoolbook" w:hAnsi="Arial" w:cs="Arial"/>
          <w:color w:val="000000"/>
          <w:sz w:val="24"/>
          <w:szCs w:val="24"/>
        </w:rPr>
        <w:t xml:space="preserve"> </w:t>
      </w:r>
      <w:r w:rsidRPr="007E3AD1">
        <w:rPr>
          <w:rFonts w:ascii="Arial" w:eastAsia="Century Schoolbook" w:hAnsi="Arial" w:cs="Arial"/>
          <w:color w:val="000000"/>
          <w:sz w:val="24"/>
          <w:szCs w:val="24"/>
        </w:rPr>
        <w:t>Therefore this Bill is due to the drought we have experienced, and</w:t>
      </w:r>
      <w:r w:rsidR="007E3AD1">
        <w:rPr>
          <w:rFonts w:ascii="Arial" w:eastAsia="Century Schoolbook" w:hAnsi="Arial" w:cs="Arial"/>
          <w:color w:val="000000"/>
          <w:sz w:val="24"/>
          <w:szCs w:val="24"/>
        </w:rPr>
        <w:t xml:space="preserve"> </w:t>
      </w:r>
      <w:r w:rsidRPr="007E3AD1">
        <w:rPr>
          <w:rFonts w:ascii="Arial" w:eastAsia="Century Schoolbook" w:hAnsi="Arial" w:cs="Arial"/>
          <w:color w:val="000000"/>
          <w:sz w:val="24"/>
          <w:szCs w:val="24"/>
        </w:rPr>
        <w:t>it provides that if in future any settler is unfortunate enough after fallowing his land to get no return, arrangements can b</w:t>
      </w:r>
      <w:r w:rsidR="007E3AD1">
        <w:rPr>
          <w:rFonts w:ascii="Arial" w:eastAsia="Century Schoolbook" w:hAnsi="Arial" w:cs="Arial"/>
          <w:color w:val="000000"/>
          <w:sz w:val="24"/>
          <w:szCs w:val="24"/>
        </w:rPr>
        <w:t>e</w:t>
      </w:r>
      <w:r w:rsidRPr="007E3AD1">
        <w:rPr>
          <w:rFonts w:ascii="Arial" w:eastAsia="Century Schoolbook" w:hAnsi="Arial" w:cs="Arial"/>
          <w:color w:val="000000"/>
          <w:sz w:val="24"/>
          <w:szCs w:val="24"/>
        </w:rPr>
        <w:t xml:space="preserve"> made to provide him with funds so that he may</w:t>
      </w:r>
      <w:r w:rsidR="00BD21BA">
        <w:rPr>
          <w:rFonts w:ascii="Arial" w:eastAsia="Century Schoolbook" w:hAnsi="Arial" w:cs="Arial"/>
          <w:color w:val="000000"/>
          <w:sz w:val="24"/>
          <w:szCs w:val="24"/>
        </w:rPr>
        <w:t xml:space="preserve"> </w:t>
      </w:r>
      <w:r w:rsidRPr="007E3AD1">
        <w:rPr>
          <w:rFonts w:ascii="Arial" w:eastAsia="Century Schoolbook" w:hAnsi="Arial" w:cs="Arial"/>
          <w:color w:val="000000"/>
          <w:sz w:val="24"/>
          <w:szCs w:val="24"/>
        </w:rPr>
        <w:t>put in as large an area as possible.</w:t>
      </w:r>
    </w:p>
    <w:p w14:paraId="616BA5B8" w14:textId="77777777" w:rsidR="00BD21BA" w:rsidRDefault="00BD21BA" w:rsidP="003E2FEA">
      <w:pPr>
        <w:widowControl w:val="0"/>
        <w:spacing w:after="0" w:line="276" w:lineRule="auto"/>
        <w:rPr>
          <w:rFonts w:ascii="Arial" w:eastAsia="Century Schoolbook" w:hAnsi="Arial" w:cs="Arial"/>
          <w:color w:val="000000"/>
          <w:sz w:val="24"/>
          <w:szCs w:val="24"/>
        </w:rPr>
      </w:pPr>
    </w:p>
    <w:p w14:paraId="0AA365FD" w14:textId="7B12109F" w:rsidR="00683362" w:rsidRDefault="00683362" w:rsidP="003E2FEA">
      <w:pPr>
        <w:widowControl w:val="0"/>
        <w:spacing w:after="0" w:line="276" w:lineRule="auto"/>
        <w:rPr>
          <w:rFonts w:ascii="Arial" w:eastAsia="Century Schoolbook" w:hAnsi="Arial" w:cs="Arial"/>
          <w:color w:val="000000"/>
          <w:sz w:val="24"/>
          <w:szCs w:val="24"/>
        </w:rPr>
      </w:pPr>
      <w:r w:rsidRPr="007E3AD1">
        <w:rPr>
          <w:rFonts w:ascii="Arial" w:eastAsia="Century Schoolbook" w:hAnsi="Arial" w:cs="Arial"/>
          <w:color w:val="000000"/>
          <w:sz w:val="24"/>
          <w:szCs w:val="24"/>
        </w:rPr>
        <w:t>Clause passed.</w:t>
      </w:r>
    </w:p>
    <w:p w14:paraId="7F14A3E3" w14:textId="77777777" w:rsidR="00BD21BA" w:rsidRPr="007E3AD1" w:rsidRDefault="00BD21BA" w:rsidP="003E2FEA">
      <w:pPr>
        <w:widowControl w:val="0"/>
        <w:spacing w:after="0" w:line="276" w:lineRule="auto"/>
        <w:rPr>
          <w:rFonts w:ascii="Arial" w:eastAsia="Century Schoolbook" w:hAnsi="Arial" w:cs="Arial"/>
          <w:color w:val="000000"/>
          <w:sz w:val="24"/>
          <w:szCs w:val="24"/>
        </w:rPr>
      </w:pPr>
    </w:p>
    <w:p w14:paraId="398C544E" w14:textId="55E02CAE" w:rsidR="00683362" w:rsidRPr="007E3AD1" w:rsidRDefault="00683362" w:rsidP="003E2FEA">
      <w:pPr>
        <w:widowControl w:val="0"/>
        <w:spacing w:after="0" w:line="276" w:lineRule="auto"/>
        <w:rPr>
          <w:rFonts w:ascii="Arial" w:eastAsia="Century Schoolbook" w:hAnsi="Arial" w:cs="Arial"/>
          <w:color w:val="000000"/>
          <w:sz w:val="24"/>
          <w:szCs w:val="24"/>
        </w:rPr>
      </w:pPr>
      <w:r w:rsidRPr="007E3AD1">
        <w:rPr>
          <w:rFonts w:ascii="Arial" w:eastAsia="Century Schoolbook" w:hAnsi="Arial" w:cs="Arial"/>
          <w:color w:val="000000"/>
          <w:sz w:val="24"/>
          <w:szCs w:val="24"/>
        </w:rPr>
        <w:t>Title passed; Bill read a third time and passed,</w:t>
      </w:r>
    </w:p>
    <w:p w14:paraId="57AA182E" w14:textId="77777777" w:rsidR="00683362" w:rsidRPr="007E3AD1" w:rsidRDefault="00683362" w:rsidP="003E2FEA">
      <w:pPr>
        <w:spacing w:after="0" w:line="276" w:lineRule="auto"/>
        <w:rPr>
          <w:rFonts w:ascii="Arial" w:hAnsi="Arial" w:cs="Arial"/>
          <w:sz w:val="24"/>
          <w:szCs w:val="24"/>
        </w:rPr>
      </w:pPr>
    </w:p>
    <w:sectPr w:rsidR="00683362" w:rsidRPr="007E3AD1" w:rsidSect="003E2FEA">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EE3E0" w14:textId="77777777" w:rsidR="005B6860" w:rsidRDefault="005B6860" w:rsidP="005B6860">
      <w:pPr>
        <w:spacing w:after="0" w:line="240" w:lineRule="auto"/>
      </w:pPr>
      <w:r>
        <w:separator/>
      </w:r>
    </w:p>
  </w:endnote>
  <w:endnote w:type="continuationSeparator" w:id="0">
    <w:p w14:paraId="3FA21DCF" w14:textId="77777777" w:rsidR="005B6860" w:rsidRDefault="005B6860" w:rsidP="005B6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753E" w14:textId="77777777" w:rsidR="005B6860" w:rsidRPr="005B6860" w:rsidRDefault="005B6860" w:rsidP="005B6860">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5B6860">
      <w:rPr>
        <w:rFonts w:ascii="Arial" w:eastAsia="Arial Unicode MS" w:hAnsi="Arial" w:cs="Arial"/>
        <w:noProof/>
        <w:color w:val="548DD4"/>
        <w:sz w:val="24"/>
        <w:szCs w:val="24"/>
        <w:lang w:val="en-US"/>
      </w:rPr>
      <w:t>History of Agriculture South Australia</w:t>
    </w:r>
  </w:p>
  <w:bookmarkEnd w:id="0"/>
  <w:p w14:paraId="79225CD6" w14:textId="77777777" w:rsidR="005B6860" w:rsidRDefault="005B6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C1698" w14:textId="77777777" w:rsidR="005B6860" w:rsidRDefault="005B6860" w:rsidP="005B6860">
      <w:pPr>
        <w:spacing w:after="0" w:line="240" w:lineRule="auto"/>
      </w:pPr>
      <w:r>
        <w:separator/>
      </w:r>
    </w:p>
  </w:footnote>
  <w:footnote w:type="continuationSeparator" w:id="0">
    <w:p w14:paraId="27246DBC" w14:textId="77777777" w:rsidR="005B6860" w:rsidRDefault="005B6860" w:rsidP="005B68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62"/>
    <w:rsid w:val="001B4845"/>
    <w:rsid w:val="001D0961"/>
    <w:rsid w:val="003E2FEA"/>
    <w:rsid w:val="004A133D"/>
    <w:rsid w:val="005B6860"/>
    <w:rsid w:val="00642973"/>
    <w:rsid w:val="00683362"/>
    <w:rsid w:val="007E3AD1"/>
    <w:rsid w:val="00BD21BA"/>
    <w:rsid w:val="00FA13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1AA5"/>
  <w15:chartTrackingRefBased/>
  <w15:docId w15:val="{A6847F0A-CF99-4326-B627-EE64C58B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5pt">
    <w:name w:val="Header or footer + 6.5 pt"/>
    <w:aliases w:val="Not Italic,Small Caps,Bold,Body text (17) + 15 pt,Italic,Spacing 0 pt Exact,Body text + 14.5 pt,Body text + 15 pt,Body text (19) + 12.5 pt,Not Italic Exact,Body text (21) + 21 pt,Header or footer + 7.5 pt"/>
    <w:basedOn w:val="DefaultParagraphFont"/>
    <w:rsid w:val="00BD21BA"/>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5B6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860"/>
  </w:style>
  <w:style w:type="paragraph" w:styleId="Footer">
    <w:name w:val="footer"/>
    <w:basedOn w:val="Normal"/>
    <w:link w:val="FooterChar"/>
    <w:uiPriority w:val="99"/>
    <w:unhideWhenUsed/>
    <w:rsid w:val="005B6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2022-06-23T23:48:00Z</dcterms:created>
  <dcterms:modified xsi:type="dcterms:W3CDTF">2022-07-09T04:01:00Z</dcterms:modified>
</cp:coreProperties>
</file>